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60"/>
        <w:tblW w:w="9852" w:type="dxa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F33149" w:rsidRPr="009A40A7" w:rsidTr="00F33149">
        <w:tc>
          <w:tcPr>
            <w:tcW w:w="3284" w:type="dxa"/>
          </w:tcPr>
          <w:p w:rsidR="00F33149" w:rsidRPr="009A40A7" w:rsidRDefault="00F33149" w:rsidP="00F33149">
            <w:pPr>
              <w:jc w:val="center"/>
            </w:pPr>
          </w:p>
        </w:tc>
        <w:tc>
          <w:tcPr>
            <w:tcW w:w="2919" w:type="dxa"/>
          </w:tcPr>
          <w:p w:rsidR="00F33149" w:rsidRPr="009A40A7" w:rsidRDefault="00F33149" w:rsidP="00F33149">
            <w:pPr>
              <w:jc w:val="center"/>
            </w:pPr>
          </w:p>
        </w:tc>
        <w:tc>
          <w:tcPr>
            <w:tcW w:w="3649" w:type="dxa"/>
          </w:tcPr>
          <w:p w:rsidR="00F33149" w:rsidRPr="009A40A7" w:rsidRDefault="00F33149" w:rsidP="00F33149">
            <w:pPr>
              <w:jc w:val="center"/>
            </w:pPr>
          </w:p>
        </w:tc>
      </w:tr>
      <w:tr w:rsidR="00F33149" w:rsidTr="00F33149">
        <w:tc>
          <w:tcPr>
            <w:tcW w:w="3284" w:type="dxa"/>
          </w:tcPr>
          <w:p w:rsidR="00F33149" w:rsidRDefault="00F33149" w:rsidP="00F33149">
            <w:pPr>
              <w:jc w:val="center"/>
            </w:pPr>
          </w:p>
        </w:tc>
        <w:tc>
          <w:tcPr>
            <w:tcW w:w="2919" w:type="dxa"/>
          </w:tcPr>
          <w:p w:rsidR="00F33149" w:rsidRDefault="00F33149" w:rsidP="00F33149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5pt" o:ole="" fillcolor="window">
                  <v:imagedata r:id="rId6" o:title=""/>
                </v:shape>
                <o:OLEObject Type="Embed" ProgID="Word.Picture.8" ShapeID="_x0000_i1025" DrawAspect="Content" ObjectID="_1528786479" r:id="rId7"/>
              </w:object>
            </w:r>
          </w:p>
        </w:tc>
        <w:tc>
          <w:tcPr>
            <w:tcW w:w="3649" w:type="dxa"/>
          </w:tcPr>
          <w:p w:rsidR="00F33149" w:rsidRDefault="00F33149" w:rsidP="00F33149">
            <w:pPr>
              <w:jc w:val="center"/>
            </w:pPr>
          </w:p>
        </w:tc>
      </w:tr>
    </w:tbl>
    <w:sdt>
      <w:sdtPr>
        <w:alias w:val="pagrindine"/>
        <w:tag w:val="part_440b998d4d6d4f51840c542e92e09d1e"/>
        <w:id w:val="-739553959"/>
      </w:sdtPr>
      <w:sdtEndPr/>
      <w:sdtContent>
        <w:p w:rsidR="00F33149" w:rsidRDefault="00F33149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4 prioriteto „Energijos efektyvumo ir atsinaujinančių išteklių energijos gamybos ir naudojimo skatinimas“ </w:t>
              </w:r>
              <w:r w:rsidR="009C7974" w:rsidRPr="009C7974">
                <w:rPr>
                  <w:b/>
                  <w:bCs/>
                  <w:caps/>
                  <w:sz w:val="28"/>
                  <w:szCs w:val="28"/>
                </w:rPr>
                <w:t>04.5.1-TID-V-513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 priemonės „</w:t>
              </w:r>
              <w:r w:rsidR="009C7974" w:rsidRPr="009C7974">
                <w:rPr>
                  <w:b/>
                  <w:caps/>
                  <w:sz w:val="28"/>
                  <w:szCs w:val="28"/>
                  <w:lang w:eastAsia="lt-LT"/>
                </w:rPr>
                <w:t>Darnaus judumo sistemų kūrimas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“ </w:t>
              </w:r>
              <w:r>
                <w:rPr>
                  <w:b/>
                  <w:sz w:val="28"/>
                  <w:lang w:eastAsia="lt-LT"/>
                </w:rPr>
                <w:t>PROJEKTŲ FINANSAVIMO SĄLYGŲ APRAŠO 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372708">
            <w:rPr>
              <w:lang w:eastAsia="lt-LT"/>
            </w:rPr>
            <w:t xml:space="preserve">birželio 29 d. </w:t>
          </w:r>
          <w:r>
            <w:rPr>
              <w:lang w:eastAsia="lt-LT"/>
            </w:rPr>
            <w:t xml:space="preserve">Nr. </w:t>
          </w:r>
          <w:r w:rsidR="00372708">
            <w:rPr>
              <w:color w:val="000000"/>
              <w:szCs w:val="24"/>
            </w:rPr>
            <w:t>3-215(1.5 E)</w:t>
          </w:r>
          <w:bookmarkStart w:id="0" w:name="_GoBack"/>
          <w:bookmarkEnd w:id="0"/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lastRenderedPageBreak/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112E3E"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>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9C7974">
                <w:t>4</w:t>
              </w:r>
              <w:r w:rsidR="009C7974" w:rsidRPr="00803E99">
                <w:t xml:space="preserve"> prioriteto </w:t>
              </w:r>
              <w:r w:rsidR="009C7974" w:rsidRPr="007460E8">
                <w:t xml:space="preserve">„Energijos efektyvumo ir atsinaujinančių išteklių energijos gamybos ir naudojimo skatinimas“ </w:t>
              </w:r>
              <w:r w:rsidR="009C7974" w:rsidRPr="007460E8">
                <w:rPr>
                  <w:bCs/>
                </w:rPr>
                <w:t>04.5.1-TID-V-51</w:t>
              </w:r>
              <w:r w:rsidR="009C7974">
                <w:rPr>
                  <w:bCs/>
                </w:rPr>
                <w:t>3</w:t>
              </w:r>
              <w:r w:rsidR="009C7974" w:rsidRPr="007460E8">
                <w:t xml:space="preserve"> priemonės „</w:t>
              </w:r>
              <w:r w:rsidR="009C7974" w:rsidRPr="00816BC3">
                <w:rPr>
                  <w:lang w:eastAsia="lt-LT"/>
                </w:rPr>
                <w:t>Darnaus judumo sistemų kūrimas</w:t>
              </w:r>
              <w:r w:rsidR="009C7974" w:rsidRPr="007460E8">
                <w:t>“</w:t>
              </w:r>
              <w:r w:rsidR="009C7974" w:rsidRPr="000A57C5">
                <w:t xml:space="preserve">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C343D5" w:rsidRDefault="00C343D5" w:rsidP="00C343D5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lastRenderedPageBreak/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201698" w:rsidP="00921971">
                    <w:r>
                      <w:t>Rimantas Sinkevičius</w:t>
                    </w:r>
                  </w:p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372708" w:rsidP="00C343D5"/>
          </w:sdtContent>
        </w:sdt>
      </w:sdtContent>
    </w:sdt>
    <w:p w:rsidR="00C343D5" w:rsidRDefault="00C343D5" w:rsidP="00C343D5"/>
    <w:p w:rsidR="009018DC" w:rsidRDefault="009018DC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890"/>
      </w:tblGrid>
      <w:tr w:rsidR="003D7322" w:rsidTr="006B13D8"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322" w:rsidRPr="004E18B2" w:rsidRDefault="003D7322" w:rsidP="006B13D8">
            <w:pPr>
              <w:overflowPunct w:val="0"/>
              <w:jc w:val="both"/>
              <w:textAlignment w:val="center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SUDERINTA</w:t>
            </w:r>
          </w:p>
          <w:p w:rsidR="003D7322" w:rsidRPr="004E18B2" w:rsidRDefault="003D7322" w:rsidP="006B13D8">
            <w:pPr>
              <w:overflowPunct w:val="0"/>
              <w:jc w:val="both"/>
              <w:textAlignment w:val="center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Lietuvos Respublikos finansų ministerijos</w:t>
            </w:r>
          </w:p>
          <w:p w:rsidR="003D7322" w:rsidRPr="004E18B2" w:rsidRDefault="003D7322" w:rsidP="006B13D8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2016 m. balandžio 2</w:t>
            </w:r>
            <w:r>
              <w:rPr>
                <w:color w:val="000000"/>
                <w:szCs w:val="24"/>
              </w:rPr>
              <w:t>5</w:t>
            </w:r>
            <w:r w:rsidRPr="004E18B2">
              <w:rPr>
                <w:color w:val="000000"/>
                <w:szCs w:val="24"/>
              </w:rPr>
              <w:t xml:space="preserve"> d. raštu</w:t>
            </w:r>
          </w:p>
          <w:p w:rsidR="003D7322" w:rsidRPr="004E18B2" w:rsidRDefault="003D7322" w:rsidP="003D7322">
            <w:pPr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Nr. ((24.39)-5K-1607</w:t>
            </w:r>
            <w:r>
              <w:rPr>
                <w:color w:val="000000"/>
                <w:szCs w:val="24"/>
              </w:rPr>
              <w:t>996</w:t>
            </w:r>
            <w:r w:rsidRPr="004E18B2">
              <w:rPr>
                <w:color w:val="000000"/>
                <w:szCs w:val="24"/>
              </w:rPr>
              <w:t>)-6K-1603</w:t>
            </w:r>
            <w:r>
              <w:rPr>
                <w:color w:val="000000"/>
                <w:szCs w:val="24"/>
              </w:rPr>
              <w:t>211</w:t>
            </w:r>
          </w:p>
        </w:tc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322" w:rsidRPr="004E18B2" w:rsidRDefault="003D7322" w:rsidP="006B13D8">
            <w:pPr>
              <w:overflowPunct w:val="0"/>
              <w:jc w:val="both"/>
              <w:textAlignment w:val="center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SUDERINTA</w:t>
            </w:r>
          </w:p>
          <w:p w:rsidR="003D7322" w:rsidRPr="004E18B2" w:rsidRDefault="003D7322" w:rsidP="006B13D8">
            <w:pPr>
              <w:overflowPunct w:val="0"/>
              <w:jc w:val="both"/>
              <w:textAlignment w:val="center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Transporto investicijų direkcijos</w:t>
            </w:r>
          </w:p>
          <w:p w:rsidR="003D7322" w:rsidRPr="004E18B2" w:rsidRDefault="003D7322" w:rsidP="006B13D8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 xml:space="preserve">2016 m. </w:t>
            </w:r>
            <w:r>
              <w:rPr>
                <w:color w:val="000000"/>
                <w:szCs w:val="24"/>
              </w:rPr>
              <w:t>kovo</w:t>
            </w:r>
            <w:r w:rsidRPr="004E18B2">
              <w:rPr>
                <w:color w:val="000000"/>
                <w:szCs w:val="24"/>
              </w:rPr>
              <w:t xml:space="preserve"> 10 d. raštu</w:t>
            </w:r>
          </w:p>
          <w:p w:rsidR="003D7322" w:rsidRPr="004E18B2" w:rsidRDefault="003D7322" w:rsidP="003D7322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4E18B2">
              <w:rPr>
                <w:color w:val="000000"/>
                <w:szCs w:val="24"/>
              </w:rPr>
              <w:t>Nr. 1.2-</w:t>
            </w:r>
            <w:r>
              <w:rPr>
                <w:color w:val="000000"/>
                <w:szCs w:val="24"/>
              </w:rPr>
              <w:t>287</w:t>
            </w:r>
          </w:p>
        </w:tc>
      </w:tr>
    </w:tbl>
    <w:p w:rsidR="009018DC" w:rsidRDefault="009018DC" w:rsidP="00C343D5">
      <w:pPr>
        <w:rPr>
          <w:sz w:val="20"/>
        </w:rPr>
      </w:pPr>
    </w:p>
    <w:p w:rsidR="00FF36B8" w:rsidRDefault="00FF36B8" w:rsidP="00C343D5">
      <w:pPr>
        <w:rPr>
          <w:sz w:val="20"/>
        </w:rPr>
      </w:pPr>
    </w:p>
    <w:p w:rsidR="00FF36B8" w:rsidRDefault="00FF36B8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3D7322" w:rsidRDefault="003D7322" w:rsidP="00C343D5">
      <w:pPr>
        <w:rPr>
          <w:sz w:val="20"/>
        </w:rPr>
      </w:pPr>
    </w:p>
    <w:p w:rsidR="00F33149" w:rsidRDefault="00F33149" w:rsidP="00C343D5">
      <w:pPr>
        <w:rPr>
          <w:sz w:val="20"/>
        </w:rPr>
      </w:pPr>
    </w:p>
    <w:p w:rsidR="00F33149" w:rsidRDefault="00F33149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lastRenderedPageBreak/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932AE4" w:rsidP="00C343D5">
      <w:pPr>
        <w:rPr>
          <w:sz w:val="20"/>
        </w:rPr>
      </w:pPr>
      <w:r>
        <w:rPr>
          <w:sz w:val="20"/>
        </w:rPr>
        <w:t>J. Skarulskis</w:t>
      </w:r>
    </w:p>
    <w:p w:rsidR="00C343D5" w:rsidRPr="00C41B70" w:rsidRDefault="00CC57B1" w:rsidP="00C343D5">
      <w:pPr>
        <w:rPr>
          <w:sz w:val="20"/>
        </w:rPr>
      </w:pPr>
      <w:r>
        <w:rPr>
          <w:sz w:val="20"/>
        </w:rPr>
        <w:t>2016-</w:t>
      </w:r>
    </w:p>
    <w:p w:rsidR="00B64F74" w:rsidRDefault="00372708"/>
    <w:sectPr w:rsidR="00B64F74" w:rsidSect="00F33149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83985"/>
    <w:rsid w:val="00112E3E"/>
    <w:rsid w:val="001D3C9E"/>
    <w:rsid w:val="00201698"/>
    <w:rsid w:val="002A4587"/>
    <w:rsid w:val="002E52B7"/>
    <w:rsid w:val="00372708"/>
    <w:rsid w:val="003D7322"/>
    <w:rsid w:val="00503514"/>
    <w:rsid w:val="008D42C3"/>
    <w:rsid w:val="009018DC"/>
    <w:rsid w:val="00932AE4"/>
    <w:rsid w:val="00947066"/>
    <w:rsid w:val="009C7974"/>
    <w:rsid w:val="00B61A63"/>
    <w:rsid w:val="00BC2A31"/>
    <w:rsid w:val="00C11CB8"/>
    <w:rsid w:val="00C343D5"/>
    <w:rsid w:val="00C93B1A"/>
    <w:rsid w:val="00CC57B1"/>
    <w:rsid w:val="00D50414"/>
    <w:rsid w:val="00DE6D72"/>
    <w:rsid w:val="00F07E0D"/>
    <w:rsid w:val="00F14DDD"/>
    <w:rsid w:val="00F33149"/>
    <w:rsid w:val="00F36C0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2</cp:revision>
  <cp:lastPrinted>2016-06-28T05:30:00Z</cp:lastPrinted>
  <dcterms:created xsi:type="dcterms:W3CDTF">2016-06-30T07:08:00Z</dcterms:created>
  <dcterms:modified xsi:type="dcterms:W3CDTF">2016-06-30T07:08:00Z</dcterms:modified>
</cp:coreProperties>
</file>